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E89" w:rsidRPr="00D95F2C" w:rsidRDefault="008F7E89" w:rsidP="0063503B">
      <w:pPr>
        <w:jc w:val="center"/>
        <w:rPr>
          <w:rFonts w:ascii="Times New Roman" w:hAnsi="Times New Roman"/>
          <w:b/>
          <w:sz w:val="24"/>
          <w:szCs w:val="32"/>
          <w:u w:val="single"/>
        </w:rPr>
      </w:pPr>
      <w:r w:rsidRPr="00D95F2C">
        <w:rPr>
          <w:rFonts w:ascii="Times New Roman" w:hAnsi="Times New Roman"/>
          <w:b/>
          <w:sz w:val="24"/>
          <w:szCs w:val="32"/>
          <w:u w:val="single"/>
        </w:rPr>
        <w:t xml:space="preserve">PAUTA DA SESSÃO ORDINÁRIA  DO DIA </w:t>
      </w:r>
      <w:r w:rsidR="000360E8" w:rsidRPr="00D95F2C">
        <w:rPr>
          <w:rFonts w:ascii="Times New Roman" w:hAnsi="Times New Roman"/>
          <w:b/>
          <w:sz w:val="24"/>
          <w:szCs w:val="32"/>
          <w:u w:val="single"/>
        </w:rPr>
        <w:t>24</w:t>
      </w:r>
      <w:r w:rsidR="00C34C7E" w:rsidRPr="00D95F2C">
        <w:rPr>
          <w:rFonts w:ascii="Times New Roman" w:hAnsi="Times New Roman"/>
          <w:b/>
          <w:sz w:val="24"/>
          <w:szCs w:val="32"/>
          <w:u w:val="single"/>
        </w:rPr>
        <w:t xml:space="preserve"> DE </w:t>
      </w:r>
      <w:r w:rsidR="0063503B" w:rsidRPr="00D95F2C">
        <w:rPr>
          <w:rFonts w:ascii="Times New Roman" w:hAnsi="Times New Roman"/>
          <w:b/>
          <w:sz w:val="24"/>
          <w:szCs w:val="32"/>
          <w:u w:val="single"/>
        </w:rPr>
        <w:t>MAIO</w:t>
      </w:r>
    </w:p>
    <w:p w:rsidR="008F7E89" w:rsidRPr="00D23140" w:rsidRDefault="008F7E89" w:rsidP="009E0438">
      <w:pPr>
        <w:jc w:val="both"/>
        <w:rPr>
          <w:rFonts w:ascii="Times New Roman" w:hAnsi="Times New Roman"/>
          <w:sz w:val="18"/>
          <w:szCs w:val="32"/>
        </w:rPr>
      </w:pPr>
    </w:p>
    <w:p w:rsidR="008F7E89" w:rsidRPr="00D95F2C" w:rsidRDefault="008F7E89" w:rsidP="009E0438">
      <w:pPr>
        <w:jc w:val="both"/>
        <w:rPr>
          <w:rFonts w:ascii="Times New Roman" w:hAnsi="Times New Roman"/>
          <w:sz w:val="2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 Primeiro Secretário para fazer a verificação da presença dos Nobres Edis;</w:t>
      </w:r>
    </w:p>
    <w:p w:rsidR="008F7E89" w:rsidRPr="001C2F92" w:rsidRDefault="008F7E89" w:rsidP="009E0438">
      <w:pPr>
        <w:jc w:val="both"/>
        <w:rPr>
          <w:rFonts w:ascii="Times New Roman" w:hAnsi="Times New Roman"/>
          <w:b/>
          <w:sz w:val="18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aos Nobres Vereadores para ficarem de pé: EM NOME DE DEUS E DA JUSTIÇA, inicia-se a presente sessão;</w:t>
      </w:r>
    </w:p>
    <w:p w:rsidR="008F7E89" w:rsidRPr="00D23140" w:rsidRDefault="008F7E89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 Vereador ..</w:t>
      </w:r>
      <w:r w:rsidR="00E02359" w:rsidRPr="00DB43D8">
        <w:rPr>
          <w:rFonts w:ascii="Times New Roman" w:hAnsi="Times New Roman"/>
          <w:b/>
          <w:sz w:val="32"/>
          <w:szCs w:val="32"/>
        </w:rPr>
        <w:t>.........</w:t>
      </w:r>
      <w:r w:rsidRPr="00DB43D8">
        <w:rPr>
          <w:rFonts w:ascii="Times New Roman" w:hAnsi="Times New Roman"/>
          <w:b/>
          <w:sz w:val="32"/>
          <w:szCs w:val="32"/>
        </w:rPr>
        <w:t>........ para fazer a leitura bíblica</w:t>
      </w:r>
    </w:p>
    <w:p w:rsidR="008F7E89" w:rsidRPr="001C2F92" w:rsidRDefault="008F7E89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 Secretário para fazer a leitura da Ata da Sessão anterior</w:t>
      </w:r>
    </w:p>
    <w:p w:rsidR="008F7E89" w:rsidRPr="00E756AD" w:rsidRDefault="008F7E89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Coloco a Ata em discussão</w:t>
      </w:r>
    </w:p>
    <w:p w:rsidR="008F7E89" w:rsidRPr="001C2F92" w:rsidRDefault="008F7E89" w:rsidP="009E0438">
      <w:pPr>
        <w:jc w:val="both"/>
        <w:rPr>
          <w:rFonts w:ascii="Times New Roman" w:hAnsi="Times New Roman"/>
          <w:b/>
          <w:szCs w:val="32"/>
        </w:rPr>
      </w:pPr>
    </w:p>
    <w:p w:rsidR="008F7E89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Coloco a Ata em votação</w:t>
      </w:r>
    </w:p>
    <w:p w:rsidR="000360E8" w:rsidRPr="001C2F92" w:rsidRDefault="000360E8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0360E8" w:rsidRDefault="000360E8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</w:t>
      </w:r>
      <w:r w:rsidR="00706253">
        <w:rPr>
          <w:rFonts w:ascii="Times New Roman" w:hAnsi="Times New Roman"/>
          <w:b/>
          <w:sz w:val="32"/>
          <w:szCs w:val="32"/>
        </w:rPr>
        <w:t xml:space="preserve"> a</w:t>
      </w:r>
      <w:r>
        <w:rPr>
          <w:rFonts w:ascii="Times New Roman" w:hAnsi="Times New Roman"/>
          <w:b/>
          <w:sz w:val="32"/>
          <w:szCs w:val="32"/>
        </w:rPr>
        <w:t xml:space="preserve"> leitura do </w:t>
      </w:r>
      <w:r w:rsidR="00066E1C">
        <w:rPr>
          <w:rFonts w:ascii="Times New Roman" w:hAnsi="Times New Roman"/>
          <w:b/>
          <w:sz w:val="32"/>
          <w:szCs w:val="32"/>
        </w:rPr>
        <w:t>Ofício nº 185/2019,</w:t>
      </w:r>
      <w:r>
        <w:rPr>
          <w:rFonts w:ascii="Times New Roman" w:hAnsi="Times New Roman"/>
          <w:b/>
          <w:sz w:val="32"/>
          <w:szCs w:val="32"/>
        </w:rPr>
        <w:t xml:space="preserve"> recebido do Prefeito</w:t>
      </w:r>
      <w:r w:rsidR="00706253">
        <w:rPr>
          <w:rFonts w:ascii="Times New Roman" w:hAnsi="Times New Roman"/>
          <w:b/>
          <w:sz w:val="32"/>
          <w:szCs w:val="32"/>
        </w:rPr>
        <w:t xml:space="preserve"> </w:t>
      </w:r>
    </w:p>
    <w:p w:rsidR="000360E8" w:rsidRPr="00E756AD" w:rsidRDefault="000360E8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147F81" w:rsidRDefault="00147F81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do Ofício de nº 042/2019 de Autoria deste Poder Legislativo</w:t>
      </w:r>
    </w:p>
    <w:p w:rsidR="00D95F2C" w:rsidRPr="001C2F92" w:rsidRDefault="00D95F2C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D95F2C" w:rsidRDefault="00D95F2C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do expediente recebido do Sindicato dos Servidores Públicos Municipais</w:t>
      </w:r>
    </w:p>
    <w:p w:rsidR="00147F81" w:rsidRPr="001C2F92" w:rsidRDefault="00147F81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0360E8" w:rsidRDefault="000360E8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do Projeto de Lei nº 021/2019, referente a locação de imóvel para funcionamento da Agência Fazendária da SEFAZ</w:t>
      </w:r>
    </w:p>
    <w:p w:rsidR="00CA1FBE" w:rsidRDefault="00CA1FBE" w:rsidP="009E0438">
      <w:pPr>
        <w:jc w:val="both"/>
        <w:rPr>
          <w:rFonts w:ascii="Times New Roman" w:hAnsi="Times New Roman"/>
          <w:b/>
          <w:sz w:val="32"/>
          <w:szCs w:val="32"/>
        </w:rPr>
      </w:pPr>
    </w:p>
    <w:p w:rsidR="00CA1FBE" w:rsidRDefault="00CA1FBE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Leitura do Projeto de Lei nº 002/2019 de autoria do Vereador Lindomar Duarte, denominação de logradouro Público</w:t>
      </w:r>
    </w:p>
    <w:p w:rsidR="00F22ACB" w:rsidRPr="001C2F92" w:rsidRDefault="00F22ACB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C53557" w:rsidRDefault="00C53557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das Indicações</w:t>
      </w:r>
    </w:p>
    <w:p w:rsidR="00E17E52" w:rsidRPr="001C2F92" w:rsidRDefault="00E17E52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6A6689" w:rsidRPr="00DB43D8" w:rsidRDefault="006A6689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da</w:t>
      </w:r>
      <w:r w:rsidR="000360E8">
        <w:rPr>
          <w:rFonts w:ascii="Times New Roman" w:hAnsi="Times New Roman"/>
          <w:b/>
          <w:sz w:val="32"/>
          <w:szCs w:val="32"/>
        </w:rPr>
        <w:t>s</w:t>
      </w:r>
      <w:r>
        <w:rPr>
          <w:rFonts w:ascii="Times New Roman" w:hAnsi="Times New Roman"/>
          <w:b/>
          <w:sz w:val="32"/>
          <w:szCs w:val="32"/>
        </w:rPr>
        <w:t xml:space="preserve"> Moç</w:t>
      </w:r>
      <w:r w:rsidR="000360E8">
        <w:rPr>
          <w:rFonts w:ascii="Times New Roman" w:hAnsi="Times New Roman"/>
          <w:b/>
          <w:sz w:val="32"/>
          <w:szCs w:val="32"/>
        </w:rPr>
        <w:t>ões</w:t>
      </w:r>
    </w:p>
    <w:p w:rsidR="002E5042" w:rsidRPr="001C2F92" w:rsidRDefault="002E5042" w:rsidP="009E0438">
      <w:pPr>
        <w:jc w:val="both"/>
        <w:rPr>
          <w:rFonts w:ascii="Times New Roman" w:hAnsi="Times New Roman"/>
          <w:b/>
          <w:sz w:val="28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Aguardamos alguns minutos para que os Nobres Edis façam Requerimento Oral</w:t>
      </w: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 Primeiro Secretário que faça a chamada para o uso da Palavra livre conforme a ordem de inscrição</w:t>
      </w:r>
    </w:p>
    <w:p w:rsidR="008645F3" w:rsidRPr="001D108E" w:rsidRDefault="008645F3" w:rsidP="00C87CFD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1D108E">
        <w:rPr>
          <w:rFonts w:ascii="Times New Roman" w:hAnsi="Times New Roman"/>
          <w:b/>
          <w:sz w:val="40"/>
          <w:szCs w:val="40"/>
          <w:u w:val="single"/>
        </w:rPr>
        <w:lastRenderedPageBreak/>
        <w:t>Ordem do dia</w:t>
      </w:r>
    </w:p>
    <w:p w:rsidR="008645F3" w:rsidRPr="001D108E" w:rsidRDefault="008645F3" w:rsidP="009E0438">
      <w:pPr>
        <w:jc w:val="both"/>
        <w:rPr>
          <w:rFonts w:ascii="Times New Roman" w:hAnsi="Times New Roman"/>
          <w:b/>
          <w:sz w:val="16"/>
          <w:szCs w:val="32"/>
        </w:rPr>
      </w:pPr>
    </w:p>
    <w:p w:rsidR="000360E8" w:rsidRPr="001C7D19" w:rsidRDefault="000360E8" w:rsidP="009E0438">
      <w:pPr>
        <w:jc w:val="both"/>
        <w:rPr>
          <w:rFonts w:ascii="Times New Roman" w:hAnsi="Times New Roman"/>
          <w:b/>
          <w:sz w:val="12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 w:rsidRPr="00E201C0">
        <w:rPr>
          <w:rFonts w:ascii="Times New Roman" w:hAnsi="Times New Roman"/>
          <w:b/>
          <w:sz w:val="32"/>
          <w:szCs w:val="32"/>
        </w:rPr>
        <w:t>Peço ao Secretário</w:t>
      </w:r>
      <w:r>
        <w:rPr>
          <w:rFonts w:ascii="Times New Roman" w:hAnsi="Times New Roman"/>
          <w:b/>
          <w:sz w:val="32"/>
          <w:szCs w:val="32"/>
        </w:rPr>
        <w:t xml:space="preserve"> para fazer a leitura do Parecer da Comissão, referente ao Projeto de Lei nº 014/2019 (Fornecimento de Cargas de terra para os Munícipes e empresas de Juscimeira)</w:t>
      </w: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discussão com as Emendas apresentadas</w:t>
      </w: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 com as Emendas apresentadas (EM 2º TURNO)</w:t>
      </w:r>
    </w:p>
    <w:p w:rsidR="000360E8" w:rsidRPr="0085089A" w:rsidRDefault="000360E8" w:rsidP="000360E8">
      <w:pPr>
        <w:jc w:val="both"/>
        <w:rPr>
          <w:rFonts w:ascii="Times New Roman" w:hAnsi="Times New Roman"/>
          <w:b/>
          <w:sz w:val="24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do Parecer da Comissão, referente ao Projeto de Lei nº 015/2019 – Lei das Diretrizes Orçamentárias – LDO</w:t>
      </w:r>
    </w:p>
    <w:p w:rsidR="000360E8" w:rsidRPr="00E756AD" w:rsidRDefault="000360E8" w:rsidP="000360E8">
      <w:pPr>
        <w:jc w:val="both"/>
        <w:rPr>
          <w:rFonts w:ascii="Times New Roman" w:hAnsi="Times New Roman"/>
          <w:b/>
          <w:sz w:val="28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discussão</w:t>
      </w:r>
    </w:p>
    <w:p w:rsidR="000360E8" w:rsidRPr="00E756AD" w:rsidRDefault="000360E8" w:rsidP="000360E8">
      <w:pPr>
        <w:jc w:val="both"/>
        <w:rPr>
          <w:rFonts w:ascii="Times New Roman" w:hAnsi="Times New Roman"/>
          <w:b/>
          <w:sz w:val="24"/>
          <w:szCs w:val="32"/>
        </w:rPr>
      </w:pPr>
    </w:p>
    <w:p w:rsidR="000360E8" w:rsidRPr="00E201C0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 (EM 2º TURNO)</w:t>
      </w:r>
    </w:p>
    <w:p w:rsidR="000360E8" w:rsidRPr="00E756AD" w:rsidRDefault="000360E8" w:rsidP="009E0438">
      <w:pPr>
        <w:jc w:val="both"/>
        <w:rPr>
          <w:rFonts w:ascii="Times New Roman" w:hAnsi="Times New Roman"/>
          <w:b/>
          <w:sz w:val="28"/>
          <w:szCs w:val="32"/>
        </w:rPr>
      </w:pPr>
    </w:p>
    <w:p w:rsidR="000360E8" w:rsidRDefault="000360E8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do Parecer da Comissão, referente ao Projeto de Lei nº 016/2019</w:t>
      </w:r>
      <w:r w:rsidR="006472F0">
        <w:rPr>
          <w:rFonts w:ascii="Times New Roman" w:hAnsi="Times New Roman"/>
          <w:b/>
          <w:sz w:val="32"/>
          <w:szCs w:val="32"/>
        </w:rPr>
        <w:t xml:space="preserve"> (dispõe sobre reversão de imóvel para o Município)</w:t>
      </w:r>
    </w:p>
    <w:p w:rsidR="000360E8" w:rsidRPr="00E756AD" w:rsidRDefault="000360E8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0360E8" w:rsidRDefault="000360E8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discussão</w:t>
      </w:r>
    </w:p>
    <w:p w:rsidR="000360E8" w:rsidRPr="00E756AD" w:rsidRDefault="000360E8" w:rsidP="009E0438">
      <w:pPr>
        <w:jc w:val="both"/>
        <w:rPr>
          <w:rFonts w:ascii="Times New Roman" w:hAnsi="Times New Roman"/>
          <w:b/>
          <w:sz w:val="28"/>
          <w:szCs w:val="32"/>
        </w:rPr>
      </w:pPr>
    </w:p>
    <w:p w:rsidR="000360E8" w:rsidRDefault="000360E8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</w:t>
      </w:r>
    </w:p>
    <w:p w:rsidR="000360E8" w:rsidRPr="001C7D19" w:rsidRDefault="000360E8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do Parecer da Comissão, referente ao Projeto de Lei nº 017/2019</w:t>
      </w:r>
      <w:r w:rsidR="006472F0">
        <w:rPr>
          <w:rFonts w:ascii="Times New Roman" w:hAnsi="Times New Roman"/>
          <w:b/>
          <w:sz w:val="32"/>
          <w:szCs w:val="32"/>
        </w:rPr>
        <w:t xml:space="preserve"> (Institui Verba indenizatória para os motoristas de ambulâncias do Município de Juscimeira)</w:t>
      </w:r>
    </w:p>
    <w:p w:rsidR="000360E8" w:rsidRPr="00E756AD" w:rsidRDefault="000360E8" w:rsidP="000360E8">
      <w:pPr>
        <w:jc w:val="both"/>
        <w:rPr>
          <w:rFonts w:ascii="Times New Roman" w:hAnsi="Times New Roman"/>
          <w:b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discussão</w:t>
      </w:r>
    </w:p>
    <w:p w:rsidR="000360E8" w:rsidRPr="00E756AD" w:rsidRDefault="000360E8" w:rsidP="000360E8">
      <w:pPr>
        <w:jc w:val="both"/>
        <w:rPr>
          <w:rFonts w:ascii="Times New Roman" w:hAnsi="Times New Roman"/>
          <w:b/>
          <w:sz w:val="24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 (EM 1º TURNO</w:t>
      </w:r>
      <w:r w:rsidR="006472F0">
        <w:rPr>
          <w:rFonts w:ascii="Times New Roman" w:hAnsi="Times New Roman"/>
          <w:b/>
          <w:sz w:val="32"/>
          <w:szCs w:val="32"/>
        </w:rPr>
        <w:t>)</w:t>
      </w:r>
    </w:p>
    <w:p w:rsidR="000360E8" w:rsidRPr="00E756AD" w:rsidRDefault="000360E8" w:rsidP="000360E8">
      <w:pPr>
        <w:jc w:val="both"/>
        <w:rPr>
          <w:rFonts w:ascii="Times New Roman" w:hAnsi="Times New Roman"/>
          <w:b/>
          <w:sz w:val="24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do Parecer da Comissão, referente ao Projeto de Lei nº 018/2019</w:t>
      </w:r>
      <w:r w:rsidR="006472F0">
        <w:rPr>
          <w:rFonts w:ascii="Times New Roman" w:hAnsi="Times New Roman"/>
          <w:b/>
          <w:sz w:val="32"/>
          <w:szCs w:val="32"/>
        </w:rPr>
        <w:t xml:space="preserve"> (Institui a reformulação do PCCS do Poder Executivo Municipal de Juscimeira)</w:t>
      </w: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Coloco o Projeto em discussão</w:t>
      </w:r>
      <w:r w:rsidR="0085089A">
        <w:rPr>
          <w:rFonts w:ascii="Times New Roman" w:hAnsi="Times New Roman"/>
          <w:b/>
          <w:sz w:val="32"/>
          <w:szCs w:val="32"/>
        </w:rPr>
        <w:t xml:space="preserve"> com as emendas apresentadas</w:t>
      </w:r>
    </w:p>
    <w:p w:rsidR="000360E8" w:rsidRPr="00E756AD" w:rsidRDefault="000360E8" w:rsidP="000360E8">
      <w:pPr>
        <w:jc w:val="both"/>
        <w:rPr>
          <w:rFonts w:ascii="Times New Roman" w:hAnsi="Times New Roman"/>
          <w:b/>
          <w:sz w:val="20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</w:t>
      </w:r>
      <w:r w:rsidR="0085089A">
        <w:rPr>
          <w:rFonts w:ascii="Times New Roman" w:hAnsi="Times New Roman"/>
          <w:b/>
          <w:sz w:val="32"/>
          <w:szCs w:val="32"/>
        </w:rPr>
        <w:t xml:space="preserve"> com as emendas </w:t>
      </w:r>
      <w:r>
        <w:rPr>
          <w:rFonts w:ascii="Times New Roman" w:hAnsi="Times New Roman"/>
          <w:b/>
          <w:sz w:val="32"/>
          <w:szCs w:val="32"/>
        </w:rPr>
        <w:t xml:space="preserve"> (EM 1º TURNO)</w:t>
      </w:r>
    </w:p>
    <w:p w:rsidR="000360E8" w:rsidRPr="00E756AD" w:rsidRDefault="000360E8" w:rsidP="000360E8">
      <w:pPr>
        <w:jc w:val="both"/>
        <w:rPr>
          <w:rFonts w:ascii="Times New Roman" w:hAnsi="Times New Roman"/>
          <w:b/>
          <w:sz w:val="24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do Parecer da Comissão, referente ao Projeto de Lei nº 019/2019</w:t>
      </w:r>
      <w:r w:rsidR="006472F0">
        <w:rPr>
          <w:rFonts w:ascii="Times New Roman" w:hAnsi="Times New Roman"/>
          <w:b/>
          <w:sz w:val="32"/>
          <w:szCs w:val="32"/>
        </w:rPr>
        <w:t xml:space="preserve"> </w:t>
      </w:r>
      <w:r w:rsidR="00E522D6">
        <w:rPr>
          <w:rFonts w:ascii="Times New Roman" w:hAnsi="Times New Roman"/>
          <w:b/>
          <w:sz w:val="32"/>
          <w:szCs w:val="32"/>
        </w:rPr>
        <w:t>(Contratação de servidores vinculados a Secretaria Municipal de Educação, Esporte, Cultura e Lazer)</w:t>
      </w:r>
    </w:p>
    <w:p w:rsidR="00E522D6" w:rsidRPr="00E756AD" w:rsidRDefault="00E522D6" w:rsidP="000360E8">
      <w:pPr>
        <w:jc w:val="both"/>
        <w:rPr>
          <w:rFonts w:ascii="Times New Roman" w:hAnsi="Times New Roman"/>
          <w:b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discussão</w:t>
      </w:r>
    </w:p>
    <w:p w:rsidR="000360E8" w:rsidRPr="00E756AD" w:rsidRDefault="000360E8" w:rsidP="000360E8">
      <w:pPr>
        <w:jc w:val="both"/>
        <w:rPr>
          <w:rFonts w:ascii="Times New Roman" w:hAnsi="Times New Roman"/>
          <w:b/>
          <w:sz w:val="20"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</w:t>
      </w:r>
    </w:p>
    <w:p w:rsidR="000360E8" w:rsidRPr="00E756AD" w:rsidRDefault="000360E8" w:rsidP="000360E8">
      <w:pPr>
        <w:jc w:val="both"/>
        <w:rPr>
          <w:rFonts w:ascii="Times New Roman" w:hAnsi="Times New Roman"/>
          <w:b/>
          <w:sz w:val="20"/>
          <w:szCs w:val="32"/>
        </w:rPr>
      </w:pPr>
    </w:p>
    <w:p w:rsidR="00E522D6" w:rsidRDefault="000360E8" w:rsidP="00E522D6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do Parecer da Comissão, referente ao Projeto de Lei nº 020/2019</w:t>
      </w:r>
      <w:r w:rsidR="006472F0">
        <w:rPr>
          <w:rFonts w:ascii="Times New Roman" w:hAnsi="Times New Roman"/>
          <w:b/>
          <w:sz w:val="32"/>
          <w:szCs w:val="32"/>
        </w:rPr>
        <w:t xml:space="preserve"> </w:t>
      </w:r>
      <w:r w:rsidR="00E522D6">
        <w:rPr>
          <w:rFonts w:ascii="Times New Roman" w:hAnsi="Times New Roman"/>
          <w:b/>
          <w:sz w:val="32"/>
          <w:szCs w:val="32"/>
        </w:rPr>
        <w:t>(Autoriza o Poder Executivo Municipal a realizar concurso público para provimento de cargos efetivos)</w:t>
      </w:r>
    </w:p>
    <w:p w:rsidR="000360E8" w:rsidRPr="00C95C7A" w:rsidRDefault="000360E8" w:rsidP="000360E8">
      <w:pPr>
        <w:jc w:val="both"/>
        <w:rPr>
          <w:rFonts w:ascii="Times New Roman" w:hAnsi="Times New Roman"/>
          <w:b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discussão</w:t>
      </w:r>
    </w:p>
    <w:p w:rsidR="000360E8" w:rsidRPr="00E756AD" w:rsidRDefault="000360E8" w:rsidP="000360E8">
      <w:pPr>
        <w:jc w:val="both"/>
        <w:rPr>
          <w:rFonts w:ascii="Times New Roman" w:hAnsi="Times New Roman"/>
          <w:b/>
          <w:szCs w:val="32"/>
        </w:rPr>
      </w:pPr>
    </w:p>
    <w:p w:rsidR="000360E8" w:rsidRDefault="000360E8" w:rsidP="000360E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</w:t>
      </w:r>
    </w:p>
    <w:p w:rsidR="00066E1C" w:rsidRPr="00E756AD" w:rsidRDefault="00066E1C" w:rsidP="000360E8">
      <w:pPr>
        <w:jc w:val="both"/>
        <w:rPr>
          <w:rFonts w:ascii="Times New Roman" w:hAnsi="Times New Roman"/>
          <w:b/>
          <w:szCs w:val="32"/>
        </w:rPr>
      </w:pPr>
    </w:p>
    <w:p w:rsidR="00066E1C" w:rsidRDefault="00066E1C" w:rsidP="00066E1C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Ofício</w:t>
      </w:r>
      <w:r w:rsidR="00706253">
        <w:rPr>
          <w:rFonts w:ascii="Times New Roman" w:hAnsi="Times New Roman"/>
          <w:b/>
          <w:sz w:val="32"/>
          <w:szCs w:val="32"/>
        </w:rPr>
        <w:t>,</w:t>
      </w:r>
      <w:r w:rsidR="00C95C7A">
        <w:rPr>
          <w:rFonts w:ascii="Times New Roman" w:hAnsi="Times New Roman"/>
          <w:b/>
          <w:sz w:val="32"/>
          <w:szCs w:val="32"/>
        </w:rPr>
        <w:t xml:space="preserve"> solicitando urgência especial sobre o Projeto de Lei nº 021/2019 </w:t>
      </w:r>
      <w:r>
        <w:rPr>
          <w:rFonts w:ascii="Times New Roman" w:hAnsi="Times New Roman"/>
          <w:b/>
          <w:sz w:val="32"/>
          <w:szCs w:val="32"/>
        </w:rPr>
        <w:t xml:space="preserve"> em discussão</w:t>
      </w:r>
    </w:p>
    <w:p w:rsidR="00066E1C" w:rsidRDefault="00066E1C" w:rsidP="00066E1C">
      <w:pPr>
        <w:jc w:val="both"/>
        <w:rPr>
          <w:rFonts w:ascii="Times New Roman" w:hAnsi="Times New Roman"/>
          <w:b/>
          <w:sz w:val="32"/>
          <w:szCs w:val="32"/>
        </w:rPr>
      </w:pPr>
    </w:p>
    <w:p w:rsidR="00C95C7A" w:rsidRDefault="00C95C7A" w:rsidP="00C95C7A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Ofício solicitando urgência especial sobre o Projeto de Lei nº 021/2019  em votação</w:t>
      </w:r>
    </w:p>
    <w:p w:rsidR="00C95C7A" w:rsidRPr="00E756AD" w:rsidRDefault="00C95C7A" w:rsidP="00C95C7A">
      <w:pPr>
        <w:jc w:val="both"/>
        <w:rPr>
          <w:rFonts w:ascii="Times New Roman" w:hAnsi="Times New Roman"/>
          <w:b/>
          <w:sz w:val="24"/>
          <w:szCs w:val="32"/>
        </w:rPr>
      </w:pPr>
    </w:p>
    <w:p w:rsidR="008F7E89" w:rsidRDefault="004D3834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 xml:space="preserve">Convocar a próxima Sessão Ordinária para o dia </w:t>
      </w:r>
      <w:r w:rsidR="008645F3" w:rsidRPr="00DB43D8">
        <w:rPr>
          <w:rFonts w:ascii="Times New Roman" w:hAnsi="Times New Roman"/>
          <w:b/>
          <w:sz w:val="32"/>
          <w:szCs w:val="32"/>
        </w:rPr>
        <w:t xml:space="preserve"> </w:t>
      </w:r>
      <w:r w:rsidR="000360E8">
        <w:rPr>
          <w:rFonts w:ascii="Times New Roman" w:hAnsi="Times New Roman"/>
          <w:b/>
          <w:sz w:val="32"/>
          <w:szCs w:val="32"/>
        </w:rPr>
        <w:t>14 de junho</w:t>
      </w:r>
    </w:p>
    <w:p w:rsidR="00052DBF" w:rsidRPr="002063A8" w:rsidRDefault="00052DBF" w:rsidP="009E0438">
      <w:pPr>
        <w:jc w:val="both"/>
        <w:rPr>
          <w:rFonts w:ascii="Times New Roman" w:hAnsi="Times New Roman"/>
          <w:b/>
          <w:sz w:val="2"/>
          <w:szCs w:val="32"/>
        </w:rPr>
      </w:pPr>
    </w:p>
    <w:p w:rsidR="00E756AD" w:rsidRPr="00847AC8" w:rsidRDefault="00E756AD" w:rsidP="009E0438">
      <w:pPr>
        <w:jc w:val="both"/>
        <w:rPr>
          <w:rFonts w:ascii="Times New Roman" w:hAnsi="Times New Roman"/>
          <w:b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aos Nobres Vereadores para ficarem de pé: EM NOME DE DEUS E DA JUSTIÇA, encerra-se a presente sessão.</w:t>
      </w:r>
    </w:p>
    <w:p w:rsidR="003A5860" w:rsidRPr="00DB43D8" w:rsidRDefault="003A5860" w:rsidP="009E0438">
      <w:pPr>
        <w:jc w:val="both"/>
        <w:rPr>
          <w:rFonts w:ascii="Times New Roman" w:hAnsi="Times New Roman"/>
          <w:sz w:val="32"/>
          <w:szCs w:val="32"/>
        </w:rPr>
      </w:pPr>
    </w:p>
    <w:sectPr w:rsidR="003A5860" w:rsidRPr="00DB43D8" w:rsidSect="00160942">
      <w:headerReference w:type="default" r:id="rId7"/>
      <w:footerReference w:type="default" r:id="rId8"/>
      <w:pgSz w:w="11906" w:h="16838"/>
      <w:pgMar w:top="1144" w:right="566" w:bottom="1134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4BD" w:rsidRDefault="00B534BD" w:rsidP="00E343C4">
      <w:r>
        <w:separator/>
      </w:r>
    </w:p>
  </w:endnote>
  <w:endnote w:type="continuationSeparator" w:id="1">
    <w:p w:rsidR="00B534BD" w:rsidRDefault="00B534BD" w:rsidP="00E34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8F7E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4BD" w:rsidRDefault="00B534BD" w:rsidP="00E343C4">
      <w:r>
        <w:separator/>
      </w:r>
    </w:p>
  </w:footnote>
  <w:footnote w:type="continuationSeparator" w:id="1">
    <w:p w:rsidR="00B534BD" w:rsidRDefault="00B534BD" w:rsidP="00E343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8F7E89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8F7E89">
    <w:pPr>
      <w:pStyle w:val="Cabealho"/>
    </w:pPr>
    <w:r>
      <w:t xml:space="preserve"> </w:t>
    </w:r>
  </w:p>
  <w:p w:rsidR="00683F5E" w:rsidRDefault="00B534BD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7E89"/>
    <w:rsid w:val="0000495D"/>
    <w:rsid w:val="0000546B"/>
    <w:rsid w:val="000360E8"/>
    <w:rsid w:val="00052792"/>
    <w:rsid w:val="00052DBF"/>
    <w:rsid w:val="00066E1C"/>
    <w:rsid w:val="00087648"/>
    <w:rsid w:val="000955F6"/>
    <w:rsid w:val="000D2DB8"/>
    <w:rsid w:val="0010764D"/>
    <w:rsid w:val="00133C42"/>
    <w:rsid w:val="00147F81"/>
    <w:rsid w:val="001B778C"/>
    <w:rsid w:val="001B7B7E"/>
    <w:rsid w:val="001C2F92"/>
    <w:rsid w:val="001C7D19"/>
    <w:rsid w:val="001D108E"/>
    <w:rsid w:val="001E239E"/>
    <w:rsid w:val="002063A8"/>
    <w:rsid w:val="002209D6"/>
    <w:rsid w:val="00222C57"/>
    <w:rsid w:val="0023025E"/>
    <w:rsid w:val="002438A3"/>
    <w:rsid w:val="002533D0"/>
    <w:rsid w:val="002576CD"/>
    <w:rsid w:val="00270C29"/>
    <w:rsid w:val="002806C0"/>
    <w:rsid w:val="00281F0B"/>
    <w:rsid w:val="002C50F5"/>
    <w:rsid w:val="002E4FA8"/>
    <w:rsid w:val="002E5042"/>
    <w:rsid w:val="002E5E9C"/>
    <w:rsid w:val="00305A1C"/>
    <w:rsid w:val="00314A43"/>
    <w:rsid w:val="00342125"/>
    <w:rsid w:val="003A5860"/>
    <w:rsid w:val="003B1411"/>
    <w:rsid w:val="003B2761"/>
    <w:rsid w:val="004633A2"/>
    <w:rsid w:val="004D3834"/>
    <w:rsid w:val="00543E88"/>
    <w:rsid w:val="005501BA"/>
    <w:rsid w:val="00580197"/>
    <w:rsid w:val="005E7F49"/>
    <w:rsid w:val="0063503B"/>
    <w:rsid w:val="006472F0"/>
    <w:rsid w:val="006875A6"/>
    <w:rsid w:val="006A127A"/>
    <w:rsid w:val="006A6689"/>
    <w:rsid w:val="00706253"/>
    <w:rsid w:val="00744B18"/>
    <w:rsid w:val="00755F2A"/>
    <w:rsid w:val="0075662D"/>
    <w:rsid w:val="0079204E"/>
    <w:rsid w:val="007942FA"/>
    <w:rsid w:val="007F744A"/>
    <w:rsid w:val="008356DE"/>
    <w:rsid w:val="00836BEE"/>
    <w:rsid w:val="00847AC8"/>
    <w:rsid w:val="0085089A"/>
    <w:rsid w:val="008645F3"/>
    <w:rsid w:val="0087067D"/>
    <w:rsid w:val="008C1DAA"/>
    <w:rsid w:val="008F7B1D"/>
    <w:rsid w:val="008F7E89"/>
    <w:rsid w:val="00902578"/>
    <w:rsid w:val="00903439"/>
    <w:rsid w:val="00931795"/>
    <w:rsid w:val="0093240B"/>
    <w:rsid w:val="00946A96"/>
    <w:rsid w:val="00983C24"/>
    <w:rsid w:val="009B58C7"/>
    <w:rsid w:val="009C784D"/>
    <w:rsid w:val="009E0438"/>
    <w:rsid w:val="009F56AD"/>
    <w:rsid w:val="009F7A3E"/>
    <w:rsid w:val="00A2498C"/>
    <w:rsid w:val="00A36C18"/>
    <w:rsid w:val="00A54C2B"/>
    <w:rsid w:val="00AF0F81"/>
    <w:rsid w:val="00B07708"/>
    <w:rsid w:val="00B11145"/>
    <w:rsid w:val="00B23057"/>
    <w:rsid w:val="00B534BD"/>
    <w:rsid w:val="00B60E15"/>
    <w:rsid w:val="00B85089"/>
    <w:rsid w:val="00BC6D2B"/>
    <w:rsid w:val="00BD24D3"/>
    <w:rsid w:val="00BE00EC"/>
    <w:rsid w:val="00BE14ED"/>
    <w:rsid w:val="00BF34A4"/>
    <w:rsid w:val="00BF4EBB"/>
    <w:rsid w:val="00C14C3B"/>
    <w:rsid w:val="00C34C7E"/>
    <w:rsid w:val="00C53557"/>
    <w:rsid w:val="00C65283"/>
    <w:rsid w:val="00C81B76"/>
    <w:rsid w:val="00C87CFD"/>
    <w:rsid w:val="00C95C7A"/>
    <w:rsid w:val="00CA1FBE"/>
    <w:rsid w:val="00CB1600"/>
    <w:rsid w:val="00CD4620"/>
    <w:rsid w:val="00CE399D"/>
    <w:rsid w:val="00D1135A"/>
    <w:rsid w:val="00D158F6"/>
    <w:rsid w:val="00D23140"/>
    <w:rsid w:val="00D468DE"/>
    <w:rsid w:val="00D66762"/>
    <w:rsid w:val="00D724BF"/>
    <w:rsid w:val="00D72689"/>
    <w:rsid w:val="00D92980"/>
    <w:rsid w:val="00D95F2C"/>
    <w:rsid w:val="00DA0CA4"/>
    <w:rsid w:val="00DA1AB5"/>
    <w:rsid w:val="00DB43D8"/>
    <w:rsid w:val="00E02359"/>
    <w:rsid w:val="00E0385E"/>
    <w:rsid w:val="00E17E52"/>
    <w:rsid w:val="00E201C0"/>
    <w:rsid w:val="00E21B0D"/>
    <w:rsid w:val="00E343C4"/>
    <w:rsid w:val="00E516E8"/>
    <w:rsid w:val="00E522D6"/>
    <w:rsid w:val="00E756AD"/>
    <w:rsid w:val="00E950AA"/>
    <w:rsid w:val="00EA48AC"/>
    <w:rsid w:val="00EB038A"/>
    <w:rsid w:val="00EB3CE8"/>
    <w:rsid w:val="00EC3C3E"/>
    <w:rsid w:val="00F22ACB"/>
    <w:rsid w:val="00F372AA"/>
    <w:rsid w:val="00F63601"/>
    <w:rsid w:val="00F92EE4"/>
    <w:rsid w:val="00FA17D0"/>
    <w:rsid w:val="00FC45A5"/>
    <w:rsid w:val="00FD035C"/>
    <w:rsid w:val="00FD1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E89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F7E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8F7E89"/>
  </w:style>
  <w:style w:type="paragraph" w:styleId="Rodap">
    <w:name w:val="footer"/>
    <w:basedOn w:val="Normal"/>
    <w:link w:val="RodapChar"/>
    <w:uiPriority w:val="99"/>
    <w:semiHidden/>
    <w:unhideWhenUsed/>
    <w:rsid w:val="008F7E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8F7E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74ACF-C49D-439F-9C8D-EEC51E0B8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547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Luzildes</dc:creator>
  <cp:lastModifiedBy>Câmara</cp:lastModifiedBy>
  <cp:revision>2</cp:revision>
  <cp:lastPrinted>2019-05-24T19:34:00Z</cp:lastPrinted>
  <dcterms:created xsi:type="dcterms:W3CDTF">2019-05-24T19:34:00Z</dcterms:created>
  <dcterms:modified xsi:type="dcterms:W3CDTF">2019-05-24T19:34:00Z</dcterms:modified>
</cp:coreProperties>
</file>